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80" w:afterLines="50" w:afterAutospacing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様式第５号（第８条関係）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  <w:highlight w:val="none"/>
        </w:rPr>
        <w:t>大村市医療的ケア児訪問型レスパイト事業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利用料助成金に係る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利用実績表</w:t>
      </w:r>
    </w:p>
    <w:tbl>
      <w:tblPr>
        <w:tblStyle w:val="18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730"/>
        <w:gridCol w:w="3780"/>
        <w:gridCol w:w="2520"/>
        <w:gridCol w:w="5040"/>
      </w:tblGrid>
      <w:tr>
        <w:trPr>
          <w:trHeight w:val="408" w:hRule="atLeast"/>
        </w:trPr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申請者氏名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医療的ケア児氏名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訪問看護ステーション名</w:t>
            </w:r>
          </w:p>
        </w:tc>
        <w:tc>
          <w:tcPr>
            <w:tcW w:w="11340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  <w:sz w:val="22"/>
        </w:rPr>
      </w:pPr>
    </w:p>
    <w:tbl>
      <w:tblPr>
        <w:tblStyle w:val="18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774"/>
        <w:gridCol w:w="1684"/>
        <w:gridCol w:w="1417"/>
        <w:gridCol w:w="1417"/>
        <w:gridCol w:w="1417"/>
        <w:gridCol w:w="1418"/>
        <w:gridCol w:w="1417"/>
        <w:gridCol w:w="1418"/>
        <w:gridCol w:w="2100"/>
      </w:tblGrid>
      <w:tr>
        <w:trPr>
          <w:trHeight w:val="720" w:hRule="atLeast"/>
        </w:trPr>
        <w:tc>
          <w:tcPr>
            <w:tcW w:w="177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利用月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医療的ケアの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内容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訪問看護等利用時間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ア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健康保険法適用対象時間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イ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助成対象時間</w:t>
            </w:r>
          </w:p>
          <w:p>
            <w:pPr>
              <w:pStyle w:val="0"/>
              <w:ind w:left="-57" w:right="-57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ウ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＝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ア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－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イ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備考</w:t>
            </w:r>
          </w:p>
        </w:tc>
      </w:tr>
      <w:tr>
        <w:trPr>
          <w:trHeight w:val="406" w:hRule="atLeast"/>
        </w:trPr>
        <w:tc>
          <w:tcPr>
            <w:tcW w:w="17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時間</w:t>
            </w: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分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時間</w:t>
            </w: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分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時間</w:t>
            </w: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分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03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４月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５月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６月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７月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８月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９月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１０月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１１月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１２月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１月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２月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３月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684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5"/>
                <w:sz w:val="22"/>
              </w:rPr>
              <w:t>合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計</w:t>
            </w: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</w:t>
            </w: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ind w:left="-57" w:right="-57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エ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168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684" w:type="dxa"/>
            <w:gridSpan w:val="2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助成金交付対象時間</w:t>
            </w:r>
          </w:p>
        </w:tc>
        <w:tc>
          <w:tcPr>
            <w:tcW w:w="1417" w:type="dxa"/>
            <w:gridSpan w:val="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オ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＝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エ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の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時間未満切捨て</w:t>
            </w:r>
          </w:p>
        </w:tc>
        <w:tc>
          <w:tcPr>
            <w:tcW w:w="2835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時間</w:t>
            </w:r>
          </w:p>
        </w:tc>
        <w:tc>
          <w:tcPr>
            <w:tcW w:w="210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684" w:type="dxa"/>
            <w:gridSpan w:val="2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助成金額</w:t>
            </w:r>
          </w:p>
        </w:tc>
        <w:tc>
          <w:tcPr>
            <w:tcW w:w="5669" w:type="dxa"/>
            <w:gridSpan w:val="4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カ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＝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オ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×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時間当たりの助成単価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円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ind w:left="0" w:leftChars="0" w:hanging="393" w:hangingChars="187"/>
        <w:rPr>
          <w:rFonts w:hint="eastAsia" w:ascii="ＭＳ 明朝" w:hAnsi="ＭＳ 明朝" w:eastAsia="ＭＳ 明朝"/>
          <w:sz w:val="24"/>
        </w:rPr>
      </w:pPr>
    </w:p>
    <w:sectPr>
      <w:pgSz w:w="16838" w:h="11906" w:orient="landscape"/>
      <w:pgMar w:top="720" w:right="720" w:bottom="72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597</TotalTime>
  <Pages>6</Pages>
  <Words>10</Words>
  <Characters>1413</Characters>
  <Application>JUST Note</Application>
  <Lines>2945</Lines>
  <Paragraphs>143</Paragraphs>
  <Company>大村市役所</Company>
  <CharactersWithSpaces>1644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章寛</dc:creator>
  <cp:lastModifiedBy>森 ふみ</cp:lastModifiedBy>
  <cp:lastPrinted>2025-09-24T03:51:18Z</cp:lastPrinted>
  <dcterms:created xsi:type="dcterms:W3CDTF">2025-07-16T05:09:00Z</dcterms:created>
  <dcterms:modified xsi:type="dcterms:W3CDTF">2025-10-30T02:49:06Z</dcterms:modified>
  <cp:revision>53</cp:revision>
</cp:coreProperties>
</file>